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0FB31" w14:textId="0F416AE0" w:rsidR="00C46E23" w:rsidRPr="00C46E23" w:rsidRDefault="00C46E23" w:rsidP="00C46E23">
      <w:pPr>
        <w:spacing w:after="0" w:line="240" w:lineRule="auto"/>
        <w:jc w:val="right"/>
        <w:rPr>
          <w:rStyle w:val="Wyrnieniedelikatne"/>
          <w:rFonts w:ascii="Arial" w:hAnsi="Arial" w:cs="Arial"/>
          <w:i w:val="0"/>
          <w:iCs w:val="0"/>
          <w:color w:val="000000"/>
        </w:rPr>
      </w:pPr>
      <w:r w:rsidRPr="00C46E23">
        <w:rPr>
          <w:rStyle w:val="Wyrnieniedelikatne"/>
          <w:rFonts w:ascii="Arial" w:hAnsi="Arial" w:cs="Arial"/>
          <w:i w:val="0"/>
          <w:iCs w:val="0"/>
          <w:color w:val="000000"/>
        </w:rPr>
        <w:t xml:space="preserve">Załącznik Nr </w:t>
      </w:r>
      <w:r w:rsidR="004631A3">
        <w:rPr>
          <w:rStyle w:val="Wyrnieniedelikatne"/>
          <w:rFonts w:ascii="Arial" w:hAnsi="Arial" w:cs="Arial"/>
          <w:i w:val="0"/>
          <w:iCs w:val="0"/>
          <w:color w:val="000000"/>
        </w:rPr>
        <w:t>7</w:t>
      </w:r>
      <w:r w:rsidRPr="00C46E23">
        <w:rPr>
          <w:rStyle w:val="Wyrnieniedelikatne"/>
          <w:rFonts w:ascii="Arial" w:hAnsi="Arial" w:cs="Arial"/>
          <w:i w:val="0"/>
          <w:iCs w:val="0"/>
          <w:color w:val="000000"/>
        </w:rPr>
        <w:t xml:space="preserve"> do SWZ</w:t>
      </w:r>
    </w:p>
    <w:p w14:paraId="4FC14B49" w14:textId="77777777" w:rsidR="00C46E23" w:rsidRPr="00C46E23" w:rsidRDefault="00C46E23" w:rsidP="00C46E23">
      <w:pPr>
        <w:spacing w:after="0" w:line="240" w:lineRule="auto"/>
        <w:jc w:val="both"/>
        <w:rPr>
          <w:rStyle w:val="Wyrnieniedelikatne"/>
          <w:rFonts w:ascii="Arial" w:hAnsi="Arial" w:cs="Arial"/>
          <w:i w:val="0"/>
          <w:iCs w:val="0"/>
          <w:color w:val="000000"/>
          <w:sz w:val="20"/>
          <w:szCs w:val="20"/>
        </w:rPr>
      </w:pPr>
    </w:p>
    <w:p w14:paraId="27D12FE1" w14:textId="77777777" w:rsidR="003C369F" w:rsidRPr="003C369F" w:rsidRDefault="003C369F" w:rsidP="003C369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C369F">
        <w:rPr>
          <w:rFonts w:ascii="Arial" w:hAnsi="Arial" w:cs="Arial"/>
          <w:sz w:val="20"/>
          <w:szCs w:val="20"/>
        </w:rPr>
        <w:t xml:space="preserve">Nazwa podmiotu udostepniającego zasoby: </w:t>
      </w:r>
    </w:p>
    <w:p w14:paraId="1F269A51" w14:textId="77777777" w:rsidR="003C369F" w:rsidRPr="003C369F" w:rsidRDefault="003C369F" w:rsidP="003C369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C369F">
        <w:rPr>
          <w:rFonts w:ascii="Arial" w:hAnsi="Arial" w:cs="Arial"/>
          <w:sz w:val="20"/>
          <w:szCs w:val="20"/>
        </w:rPr>
        <w:t>……………………………………………….…………...…………………………………..…</w:t>
      </w:r>
    </w:p>
    <w:p w14:paraId="26FAC528" w14:textId="77777777" w:rsidR="003C369F" w:rsidRPr="003C369F" w:rsidRDefault="003C369F" w:rsidP="003C369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C369F">
        <w:rPr>
          <w:rFonts w:ascii="Arial" w:hAnsi="Arial" w:cs="Arial"/>
          <w:sz w:val="20"/>
          <w:szCs w:val="20"/>
        </w:rPr>
        <w:t>(pełna nazwa/firma, adres, w zależności od podmiotu: NIP/PESEL, KRS/</w:t>
      </w:r>
      <w:proofErr w:type="spellStart"/>
      <w:r w:rsidRPr="003C369F">
        <w:rPr>
          <w:rFonts w:ascii="Arial" w:hAnsi="Arial" w:cs="Arial"/>
          <w:sz w:val="20"/>
          <w:szCs w:val="20"/>
        </w:rPr>
        <w:t>CEiDG</w:t>
      </w:r>
      <w:proofErr w:type="spellEnd"/>
      <w:r w:rsidRPr="003C369F">
        <w:rPr>
          <w:rFonts w:ascii="Arial" w:hAnsi="Arial" w:cs="Arial"/>
          <w:sz w:val="20"/>
          <w:szCs w:val="20"/>
        </w:rPr>
        <w:t>)</w:t>
      </w:r>
    </w:p>
    <w:p w14:paraId="7D6A5E0D" w14:textId="77777777" w:rsidR="003C369F" w:rsidRPr="003C369F" w:rsidRDefault="003C369F" w:rsidP="003C369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C369F">
        <w:rPr>
          <w:rFonts w:ascii="Arial" w:hAnsi="Arial" w:cs="Arial"/>
          <w:sz w:val="20"/>
          <w:szCs w:val="20"/>
        </w:rPr>
        <w:t xml:space="preserve">reprezentowany przez:   </w:t>
      </w:r>
    </w:p>
    <w:p w14:paraId="74A726B5" w14:textId="77777777" w:rsidR="003C369F" w:rsidRPr="003C369F" w:rsidRDefault="003C369F" w:rsidP="003C369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C369F">
        <w:rPr>
          <w:rFonts w:ascii="Arial" w:hAnsi="Arial" w:cs="Arial"/>
          <w:sz w:val="20"/>
          <w:szCs w:val="20"/>
        </w:rPr>
        <w:t>……………………….………………………………………….………………………………</w:t>
      </w:r>
    </w:p>
    <w:p w14:paraId="4B84F60C" w14:textId="77777777" w:rsidR="003C369F" w:rsidRPr="003C369F" w:rsidRDefault="003C369F" w:rsidP="003C369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C369F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46E013C9" w14:textId="77777777" w:rsidR="003C369F" w:rsidRPr="003C369F" w:rsidRDefault="003C369F" w:rsidP="003C369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C369F">
        <w:rPr>
          <w:rFonts w:ascii="Arial" w:hAnsi="Arial" w:cs="Arial"/>
          <w:sz w:val="20"/>
          <w:szCs w:val="20"/>
        </w:rPr>
        <w:t xml:space="preserve">Nr tel. ………………………………………..…… </w:t>
      </w:r>
    </w:p>
    <w:p w14:paraId="1D63CF4D" w14:textId="77777777" w:rsidR="003C369F" w:rsidRPr="003C369F" w:rsidRDefault="003C369F" w:rsidP="003C369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C369F">
        <w:rPr>
          <w:rFonts w:ascii="Arial" w:hAnsi="Arial" w:cs="Arial"/>
          <w:sz w:val="20"/>
          <w:szCs w:val="20"/>
        </w:rPr>
        <w:t>e-mail ……………………………………..………</w:t>
      </w:r>
    </w:p>
    <w:p w14:paraId="1914892D" w14:textId="77777777" w:rsidR="003C369F" w:rsidRPr="003611F8" w:rsidRDefault="003C369F" w:rsidP="003C369F">
      <w:pPr>
        <w:spacing w:after="0" w:line="288" w:lineRule="auto"/>
        <w:rPr>
          <w:rFonts w:ascii="Arial" w:hAnsi="Arial" w:cs="Arial"/>
        </w:rPr>
      </w:pPr>
    </w:p>
    <w:p w14:paraId="43DF52C6" w14:textId="77777777" w:rsidR="003C369F" w:rsidRPr="003611F8" w:rsidRDefault="003C369F" w:rsidP="003C369F">
      <w:pPr>
        <w:spacing w:after="0" w:line="288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3611F8">
        <w:rPr>
          <w:rFonts w:ascii="Arial" w:hAnsi="Arial" w:cs="Arial"/>
          <w:b/>
          <w:bCs/>
          <w:sz w:val="26"/>
          <w:szCs w:val="26"/>
        </w:rPr>
        <w:t>Oświadczenie podmiotu udostępniającego zasoby</w:t>
      </w:r>
    </w:p>
    <w:p w14:paraId="69773E15" w14:textId="77777777" w:rsidR="003C369F" w:rsidRPr="003611F8" w:rsidRDefault="003C369F" w:rsidP="003C369F">
      <w:pPr>
        <w:spacing w:after="0" w:line="288" w:lineRule="auto"/>
        <w:rPr>
          <w:rFonts w:ascii="Arial" w:hAnsi="Arial" w:cs="Arial"/>
        </w:rPr>
      </w:pPr>
    </w:p>
    <w:p w14:paraId="1E95A8C3" w14:textId="3B340466" w:rsidR="003C369F" w:rsidRPr="003611F8" w:rsidRDefault="003C369F" w:rsidP="003C369F">
      <w:pPr>
        <w:spacing w:after="0" w:line="288" w:lineRule="auto"/>
        <w:rPr>
          <w:rFonts w:ascii="Arial" w:hAnsi="Arial" w:cs="Arial"/>
        </w:rPr>
      </w:pPr>
      <w:r w:rsidRPr="003611F8">
        <w:rPr>
          <w:rFonts w:ascii="Arial" w:hAnsi="Arial" w:cs="Arial"/>
        </w:rPr>
        <w:t xml:space="preserve">na podstawie art. 125 ust. 1 ustawy z 11 września 2019 r. Prawo zamówień publicznych (Pzp) </w:t>
      </w:r>
      <w:r>
        <w:rPr>
          <w:rFonts w:ascii="Arial" w:hAnsi="Arial" w:cs="Arial"/>
        </w:rPr>
        <w:br/>
      </w:r>
      <w:r w:rsidRPr="003611F8">
        <w:rPr>
          <w:rFonts w:ascii="Arial" w:hAnsi="Arial" w:cs="Arial"/>
        </w:rPr>
        <w:t>o niepodleganiu wykluczeniu i spełnianiu warunków udziału w postępowaniu</w:t>
      </w:r>
    </w:p>
    <w:p w14:paraId="6E78015A" w14:textId="77777777" w:rsidR="003C369F" w:rsidRPr="003611F8" w:rsidRDefault="003C369F" w:rsidP="003C369F">
      <w:pPr>
        <w:spacing w:after="0" w:line="288" w:lineRule="auto"/>
        <w:jc w:val="center"/>
        <w:rPr>
          <w:rFonts w:ascii="Arial" w:hAnsi="Arial" w:cs="Arial"/>
          <w:b/>
          <w:bCs/>
        </w:rPr>
      </w:pPr>
      <w:r w:rsidRPr="003611F8">
        <w:rPr>
          <w:rFonts w:ascii="Arial" w:hAnsi="Arial" w:cs="Arial"/>
          <w:b/>
          <w:bCs/>
          <w:color w:val="FF0000"/>
        </w:rPr>
        <w:t>(Oświadczenie składane wraz z ofertą przez podmiot udostępniający zasoby)</w:t>
      </w:r>
    </w:p>
    <w:p w14:paraId="0CD8C299" w14:textId="77777777" w:rsidR="003C369F" w:rsidRPr="003611F8" w:rsidRDefault="003C369F" w:rsidP="003C369F">
      <w:pPr>
        <w:spacing w:after="0" w:line="288" w:lineRule="auto"/>
        <w:rPr>
          <w:rFonts w:ascii="Arial" w:hAnsi="Arial" w:cs="Arial"/>
        </w:rPr>
      </w:pPr>
    </w:p>
    <w:p w14:paraId="72AE2672" w14:textId="3BF2DEBA" w:rsidR="003C369F" w:rsidRPr="003611F8" w:rsidRDefault="003C369F" w:rsidP="003C369F">
      <w:pPr>
        <w:spacing w:after="0" w:line="288" w:lineRule="auto"/>
        <w:jc w:val="both"/>
        <w:rPr>
          <w:rFonts w:ascii="Arial" w:hAnsi="Arial" w:cs="Arial"/>
        </w:rPr>
      </w:pPr>
      <w:r w:rsidRPr="003611F8">
        <w:rPr>
          <w:rFonts w:ascii="Arial" w:hAnsi="Arial" w:cs="Arial"/>
        </w:rPr>
        <w:t xml:space="preserve">Na potrzeby postępowania o udzielenie zamówienia pn. </w:t>
      </w:r>
      <w:r w:rsidR="00BF64D5">
        <w:rPr>
          <w:rFonts w:ascii="Arial" w:eastAsia="Times New Roman" w:hAnsi="Arial" w:cs="Arial"/>
          <w:b/>
          <w:bCs/>
          <w:lang w:eastAsia="pl-PL"/>
        </w:rPr>
        <w:t>R</w:t>
      </w:r>
      <w:r w:rsidRPr="00C46E23">
        <w:rPr>
          <w:rFonts w:ascii="Arial" w:eastAsia="Times New Roman" w:hAnsi="Arial" w:cs="Arial"/>
          <w:b/>
          <w:bCs/>
          <w:lang w:eastAsia="pl-PL"/>
        </w:rPr>
        <w:t xml:space="preserve">ealizacja </w:t>
      </w:r>
      <w:r w:rsidR="00BF64D5">
        <w:rPr>
          <w:rFonts w:ascii="Arial" w:eastAsia="Times New Roman" w:hAnsi="Arial" w:cs="Arial"/>
          <w:b/>
          <w:bCs/>
          <w:lang w:eastAsia="pl-PL"/>
        </w:rPr>
        <w:t xml:space="preserve">w 2025 r. </w:t>
      </w:r>
      <w:r w:rsidRPr="00C46E23">
        <w:rPr>
          <w:rFonts w:ascii="Arial" w:eastAsia="Times New Roman" w:hAnsi="Arial" w:cs="Arial"/>
          <w:b/>
          <w:bCs/>
          <w:lang w:eastAsia="pl-PL"/>
        </w:rPr>
        <w:t>usług specjalistycznych</w:t>
      </w:r>
      <w:r w:rsidR="00BF64D5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C46E23">
        <w:rPr>
          <w:rFonts w:ascii="Arial" w:eastAsia="Times New Roman" w:hAnsi="Arial" w:cs="Arial"/>
          <w:b/>
          <w:bCs/>
          <w:lang w:eastAsia="pl-PL"/>
        </w:rPr>
        <w:t xml:space="preserve">w ramach wczesnego wspomagania dziecka I jego rodziny z programu „ZA ŻYCIEM” </w:t>
      </w:r>
      <w:r w:rsidRPr="00C46E23">
        <w:rPr>
          <w:rFonts w:ascii="Arial" w:eastAsia="Times New Roman" w:hAnsi="Arial" w:cs="Arial"/>
          <w:lang w:eastAsia="pl-PL"/>
        </w:rPr>
        <w:t>nr sprawy</w:t>
      </w:r>
      <w:r w:rsidRPr="00C46E23">
        <w:rPr>
          <w:rFonts w:ascii="Arial" w:eastAsia="Times New Roman" w:hAnsi="Arial" w:cs="Arial"/>
          <w:b/>
          <w:bCs/>
          <w:lang w:eastAsia="pl-PL"/>
        </w:rPr>
        <w:t xml:space="preserve"> PCWE.252.1.</w:t>
      </w:r>
      <w:r w:rsidR="009E1FDF">
        <w:rPr>
          <w:rFonts w:ascii="Arial" w:eastAsia="Times New Roman" w:hAnsi="Arial" w:cs="Arial"/>
          <w:b/>
          <w:bCs/>
          <w:lang w:eastAsia="pl-PL"/>
        </w:rPr>
        <w:t>202</w:t>
      </w:r>
      <w:r w:rsidR="00BF64D5">
        <w:rPr>
          <w:rFonts w:ascii="Arial" w:eastAsia="Times New Roman" w:hAnsi="Arial" w:cs="Arial"/>
          <w:b/>
          <w:bCs/>
          <w:lang w:eastAsia="pl-PL"/>
        </w:rPr>
        <w:t>5</w:t>
      </w:r>
      <w:r w:rsidRPr="00C46E23">
        <w:rPr>
          <w:rFonts w:ascii="Arial" w:eastAsia="Times New Roman" w:hAnsi="Arial" w:cs="Arial"/>
          <w:b/>
          <w:color w:val="000000"/>
        </w:rPr>
        <w:t xml:space="preserve">, </w:t>
      </w:r>
      <w:r w:rsidRPr="00C46E23"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  <w:t>prowadzonego przez Powiat Olecki – Powiato</w:t>
      </w:r>
      <w:r w:rsidR="00BF64D5"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  <w:t xml:space="preserve">we Centrum Wspierania Edukacji </w:t>
      </w:r>
      <w:r w:rsidRPr="00C46E23"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  <w:t>w Olecku</w:t>
      </w:r>
      <w:r w:rsidRPr="003611F8">
        <w:rPr>
          <w:rFonts w:ascii="Arial" w:hAnsi="Arial" w:cs="Arial"/>
        </w:rPr>
        <w:t>, oświadczam, co następuje:</w:t>
      </w:r>
      <w:bookmarkStart w:id="0" w:name="_GoBack"/>
      <w:bookmarkEnd w:id="0"/>
    </w:p>
    <w:p w14:paraId="1E05CC77" w14:textId="77777777" w:rsidR="003C369F" w:rsidRPr="003611F8" w:rsidRDefault="003C369F" w:rsidP="003C369F">
      <w:pPr>
        <w:spacing w:after="0" w:line="288" w:lineRule="auto"/>
        <w:rPr>
          <w:rFonts w:ascii="Arial" w:hAnsi="Arial" w:cs="Arial"/>
        </w:rPr>
      </w:pPr>
      <w:r w:rsidRPr="003611F8">
        <w:rPr>
          <w:rFonts w:ascii="Arial" w:hAnsi="Arial" w:cs="Arial"/>
        </w:rPr>
        <w:t>1. Oświadczam, że odpowiednio spełniam warunki udziału w postępowaniu, w jakim Wykonawca powołuje się na moje zasoby;</w:t>
      </w:r>
    </w:p>
    <w:p w14:paraId="5F81BE2E" w14:textId="77777777" w:rsidR="003C369F" w:rsidRPr="003611F8" w:rsidRDefault="003C369F" w:rsidP="003C369F">
      <w:pPr>
        <w:spacing w:after="0" w:line="288" w:lineRule="auto"/>
        <w:rPr>
          <w:rFonts w:ascii="Arial" w:hAnsi="Arial" w:cs="Arial"/>
        </w:rPr>
      </w:pPr>
      <w:r w:rsidRPr="003611F8">
        <w:rPr>
          <w:rFonts w:ascii="Arial" w:hAnsi="Arial" w:cs="Arial"/>
        </w:rPr>
        <w:t>2. Oświadczam, że nie podlegam wykluczeniu z postępowania na podstawie art. 108 ust. 1</w:t>
      </w:r>
      <w:r>
        <w:rPr>
          <w:rFonts w:ascii="Arial" w:hAnsi="Arial" w:cs="Arial"/>
        </w:rPr>
        <w:br/>
      </w:r>
      <w:r w:rsidRPr="003611F8">
        <w:rPr>
          <w:rFonts w:ascii="Arial" w:hAnsi="Arial" w:cs="Arial"/>
        </w:rPr>
        <w:t>i art. 109 ust. 1 pkt 4 Pzp;</w:t>
      </w:r>
    </w:p>
    <w:p w14:paraId="0F69D975" w14:textId="77777777" w:rsidR="003C369F" w:rsidRPr="003611F8" w:rsidRDefault="003C369F" w:rsidP="003C369F">
      <w:pPr>
        <w:spacing w:after="0" w:line="288" w:lineRule="auto"/>
        <w:rPr>
          <w:rFonts w:ascii="Arial" w:hAnsi="Arial" w:cs="Arial"/>
        </w:rPr>
      </w:pPr>
      <w:r w:rsidRPr="003611F8">
        <w:rPr>
          <w:rFonts w:ascii="Arial" w:hAnsi="Arial" w:cs="Arial"/>
        </w:rPr>
        <w:t>3. Oświadczam, że nie podlegam wykluczeniu z postępowania na podstawie art. 7 ust. ustawy z dnia 13 kwietnia 2022 r. o szczególnych rozwiązaniach w zakresie przeciwdziałania wspieraniu agresji na Ukrainę oraz służących ochronie bezpieczeństwa narodowego,</w:t>
      </w:r>
    </w:p>
    <w:p w14:paraId="6AC822CF" w14:textId="77777777" w:rsidR="003C369F" w:rsidRPr="003611F8" w:rsidRDefault="003C369F" w:rsidP="003C369F">
      <w:pPr>
        <w:spacing w:after="0" w:line="288" w:lineRule="auto"/>
        <w:rPr>
          <w:rFonts w:ascii="Arial" w:hAnsi="Arial" w:cs="Arial"/>
        </w:rPr>
      </w:pPr>
    </w:p>
    <w:p w14:paraId="1AEC6014" w14:textId="77777777" w:rsidR="003C369F" w:rsidRPr="003611F8" w:rsidRDefault="003C369F" w:rsidP="003C369F">
      <w:pPr>
        <w:spacing w:after="0" w:line="288" w:lineRule="auto"/>
        <w:rPr>
          <w:rFonts w:ascii="Arial" w:hAnsi="Arial" w:cs="Arial"/>
        </w:rPr>
      </w:pPr>
      <w:r w:rsidRPr="003611F8">
        <w:rPr>
          <w:rFonts w:ascii="Arial" w:hAnsi="Arial" w:cs="Arial"/>
        </w:rPr>
        <w:t xml:space="preserve">Dokumenty, które Zamawiający może samodzielnie pobrać z bezpłatnych baz danych (np. </w:t>
      </w:r>
      <w:proofErr w:type="spellStart"/>
      <w:r w:rsidRPr="003611F8">
        <w:rPr>
          <w:rFonts w:ascii="Arial" w:hAnsi="Arial" w:cs="Arial"/>
        </w:rPr>
        <w:t>CEDiG</w:t>
      </w:r>
      <w:proofErr w:type="spellEnd"/>
      <w:r w:rsidRPr="003611F8">
        <w:rPr>
          <w:rFonts w:ascii="Arial" w:hAnsi="Arial" w:cs="Arial"/>
        </w:rPr>
        <w:t xml:space="preserve">, KRS itd.) </w:t>
      </w:r>
    </w:p>
    <w:p w14:paraId="792EA2EC" w14:textId="77777777" w:rsidR="003C369F" w:rsidRPr="003611F8" w:rsidRDefault="003C369F" w:rsidP="003C369F">
      <w:pPr>
        <w:spacing w:after="0" w:line="288" w:lineRule="auto"/>
        <w:rPr>
          <w:rFonts w:ascii="Arial" w:hAnsi="Arial" w:cs="Arial"/>
        </w:rPr>
      </w:pPr>
      <w:r w:rsidRPr="003611F8">
        <w:rPr>
          <w:rFonts w:ascii="Arial" w:hAnsi="Arial" w:cs="Arial"/>
        </w:rPr>
        <w:t>……………………………..……………………………………………………………………</w:t>
      </w:r>
    </w:p>
    <w:p w14:paraId="0D2D38C4" w14:textId="77777777" w:rsidR="003C369F" w:rsidRPr="003611F8" w:rsidRDefault="003C369F" w:rsidP="003C369F">
      <w:pPr>
        <w:spacing w:after="0" w:line="288" w:lineRule="auto"/>
        <w:rPr>
          <w:rFonts w:ascii="Arial" w:hAnsi="Arial" w:cs="Arial"/>
        </w:rPr>
      </w:pPr>
    </w:p>
    <w:p w14:paraId="1AE76297" w14:textId="77777777" w:rsidR="003C369F" w:rsidRPr="003611F8" w:rsidRDefault="003C369F" w:rsidP="003C369F">
      <w:pPr>
        <w:spacing w:after="0" w:line="288" w:lineRule="auto"/>
        <w:jc w:val="both"/>
        <w:rPr>
          <w:rFonts w:ascii="Arial" w:hAnsi="Arial" w:cs="Arial"/>
        </w:rPr>
      </w:pPr>
      <w:r w:rsidRPr="003611F8">
        <w:rPr>
          <w:rFonts w:ascii="Arial" w:hAnsi="Arial" w:cs="Arial"/>
        </w:rPr>
        <w:t>Oświadczam, że wszystkie informacje podane w powyższych oświadczeniach są aktualne</w:t>
      </w:r>
      <w:r>
        <w:rPr>
          <w:rFonts w:ascii="Arial" w:hAnsi="Arial" w:cs="Arial"/>
        </w:rPr>
        <w:br/>
      </w:r>
      <w:r w:rsidRPr="003611F8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39BDF4DA" w14:textId="77777777" w:rsidR="003C369F" w:rsidRPr="003611F8" w:rsidRDefault="003C369F" w:rsidP="003C369F">
      <w:pPr>
        <w:spacing w:after="0" w:line="288" w:lineRule="auto"/>
        <w:rPr>
          <w:rFonts w:ascii="Arial" w:hAnsi="Arial" w:cs="Arial"/>
        </w:rPr>
      </w:pPr>
    </w:p>
    <w:p w14:paraId="4767194D" w14:textId="77777777" w:rsidR="003C369F" w:rsidRDefault="003C369F" w:rsidP="003C369F">
      <w:pPr>
        <w:spacing w:after="0" w:line="288" w:lineRule="auto"/>
        <w:jc w:val="right"/>
        <w:rPr>
          <w:rFonts w:ascii="Arial" w:hAnsi="Arial" w:cs="Arial"/>
        </w:rPr>
      </w:pPr>
    </w:p>
    <w:p w14:paraId="59426B19" w14:textId="77777777" w:rsidR="003C369F" w:rsidRDefault="003C369F" w:rsidP="003C369F">
      <w:pPr>
        <w:spacing w:after="0" w:line="288" w:lineRule="auto"/>
        <w:jc w:val="right"/>
        <w:rPr>
          <w:rFonts w:ascii="Arial" w:hAnsi="Arial" w:cs="Arial"/>
        </w:rPr>
      </w:pPr>
    </w:p>
    <w:p w14:paraId="64138CE6" w14:textId="77777777" w:rsidR="003C369F" w:rsidRDefault="003C369F" w:rsidP="003C369F">
      <w:pPr>
        <w:spacing w:after="0" w:line="288" w:lineRule="auto"/>
        <w:jc w:val="right"/>
        <w:rPr>
          <w:rFonts w:ascii="Arial" w:hAnsi="Arial" w:cs="Arial"/>
        </w:rPr>
      </w:pPr>
    </w:p>
    <w:p w14:paraId="5D114632" w14:textId="77777777" w:rsidR="003C369F" w:rsidRPr="003611F8" w:rsidRDefault="003C369F" w:rsidP="003C369F">
      <w:pPr>
        <w:spacing w:after="0" w:line="288" w:lineRule="auto"/>
        <w:jc w:val="right"/>
        <w:rPr>
          <w:rFonts w:ascii="Arial" w:hAnsi="Arial" w:cs="Arial"/>
        </w:rPr>
      </w:pPr>
      <w:r w:rsidRPr="003611F8">
        <w:rPr>
          <w:rFonts w:ascii="Arial" w:hAnsi="Arial" w:cs="Arial"/>
        </w:rPr>
        <w:t>…………….……. (miejscowość), dnia …………………. r.</w:t>
      </w:r>
    </w:p>
    <w:p w14:paraId="7ABEC28E" w14:textId="77777777" w:rsidR="003C369F" w:rsidRDefault="003C369F" w:rsidP="003C369F">
      <w:pPr>
        <w:tabs>
          <w:tab w:val="left" w:pos="4678"/>
        </w:tabs>
        <w:spacing w:after="0" w:line="288" w:lineRule="auto"/>
        <w:ind w:firstLine="4253"/>
        <w:jc w:val="both"/>
        <w:rPr>
          <w:rFonts w:ascii="Arial" w:hAnsi="Arial" w:cs="Arial"/>
          <w:color w:val="000000"/>
          <w:sz w:val="20"/>
          <w:szCs w:val="20"/>
          <w:highlight w:val="lightGray"/>
        </w:rPr>
      </w:pPr>
    </w:p>
    <w:p w14:paraId="033AABFD" w14:textId="77777777" w:rsidR="003C369F" w:rsidRPr="00BF64D5" w:rsidRDefault="003C369F" w:rsidP="00BF64D5">
      <w:pPr>
        <w:tabs>
          <w:tab w:val="left" w:pos="5387"/>
        </w:tabs>
        <w:spacing w:after="0" w:line="240" w:lineRule="auto"/>
        <w:ind w:left="4678"/>
        <w:jc w:val="both"/>
        <w:rPr>
          <w:rFonts w:ascii="Arial" w:hAnsi="Arial" w:cs="Arial"/>
          <w:color w:val="FF0000"/>
          <w:sz w:val="18"/>
          <w:szCs w:val="20"/>
        </w:rPr>
      </w:pPr>
      <w:r w:rsidRPr="00BF64D5">
        <w:rPr>
          <w:rFonts w:ascii="Arial" w:hAnsi="Arial" w:cs="Arial"/>
          <w:color w:val="FF0000"/>
          <w:sz w:val="18"/>
          <w:szCs w:val="20"/>
          <w:highlight w:val="lightGray"/>
        </w:rPr>
        <w:t>W przypadku składania oświadczenia przez Podmiot udostępniający zasoby, dokument podpisuje właściwie umocowany przedstawiciel Podmiotu udostępniającego zasoby podpisuje dokument kwalifikowanym podpisem elektronicznym lub podpisem zaufanym lub podpisem osobistym</w:t>
      </w:r>
      <w:r w:rsidRPr="00BF64D5">
        <w:rPr>
          <w:rStyle w:val="Wyrnieniedelikatne"/>
          <w:rFonts w:ascii="Arial" w:hAnsi="Arial" w:cs="Arial"/>
          <w:color w:val="FF0000"/>
          <w:sz w:val="18"/>
          <w:szCs w:val="20"/>
        </w:rPr>
        <w:t xml:space="preserve"> </w:t>
      </w:r>
    </w:p>
    <w:p w14:paraId="0E42F8D7" w14:textId="57016B08" w:rsidR="00C46E23" w:rsidRPr="00C46E23" w:rsidRDefault="00C46E23" w:rsidP="003C369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</w:p>
    <w:sectPr w:rsidR="00C46E23" w:rsidRPr="00C46E23" w:rsidSect="000118E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8723A" w14:textId="77777777" w:rsidR="001F4413" w:rsidRDefault="001F4413" w:rsidP="00975135">
      <w:pPr>
        <w:spacing w:after="0" w:line="240" w:lineRule="auto"/>
      </w:pPr>
      <w:r>
        <w:separator/>
      </w:r>
    </w:p>
  </w:endnote>
  <w:endnote w:type="continuationSeparator" w:id="0">
    <w:p w14:paraId="0F7A5A2B" w14:textId="77777777" w:rsidR="001F4413" w:rsidRDefault="001F4413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51B42" w14:textId="2049FDD3" w:rsidR="00975135" w:rsidRDefault="003F17ED" w:rsidP="003F17ED">
    <w:pPr>
      <w:pStyle w:val="Stopka"/>
      <w:tabs>
        <w:tab w:val="clear" w:pos="4536"/>
        <w:tab w:val="clear" w:pos="9072"/>
        <w:tab w:val="left" w:pos="59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09FF4" w14:textId="77777777" w:rsidR="001F4413" w:rsidRDefault="001F4413" w:rsidP="00975135">
      <w:pPr>
        <w:spacing w:after="0" w:line="240" w:lineRule="auto"/>
      </w:pPr>
      <w:r>
        <w:separator/>
      </w:r>
    </w:p>
  </w:footnote>
  <w:footnote w:type="continuationSeparator" w:id="0">
    <w:p w14:paraId="2AF90961" w14:textId="77777777" w:rsidR="001F4413" w:rsidRDefault="001F4413" w:rsidP="0097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ED9E4" w14:textId="77777777" w:rsidR="00B11FCD" w:rsidRDefault="001F4413">
    <w:pPr>
      <w:pStyle w:val="Nagwek"/>
    </w:pPr>
    <w:r>
      <w:rPr>
        <w:noProof/>
        <w:lang w:eastAsia="pl-PL"/>
      </w:rPr>
      <w:pict w14:anchorId="7463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2063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94341" w14:textId="77777777" w:rsidR="00C46E23" w:rsidRPr="003D74C5" w:rsidRDefault="00C46E23" w:rsidP="00C46E23">
    <w:pPr>
      <w:pStyle w:val="Nagwek"/>
      <w:rPr>
        <w:rFonts w:ascii="Arial Narrow" w:eastAsia="Times New Roman" w:hAnsi="Arial Narrow" w:cs="Arial"/>
        <w:b/>
        <w:bCs/>
        <w:sz w:val="20"/>
        <w:szCs w:val="2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3F265C1A" wp14:editId="3DA82DFB">
          <wp:simplePos x="0" y="0"/>
          <wp:positionH relativeFrom="column">
            <wp:posOffset>4638049</wp:posOffset>
          </wp:positionH>
          <wp:positionV relativeFrom="paragraph">
            <wp:posOffset>-46545</wp:posOffset>
          </wp:positionV>
          <wp:extent cx="1796415" cy="503555"/>
          <wp:effectExtent l="0" t="0" r="0" b="0"/>
          <wp:wrapTight wrapText="bothSides">
            <wp:wrapPolygon edited="0">
              <wp:start x="17637" y="0"/>
              <wp:lineTo x="687" y="2451"/>
              <wp:lineTo x="458" y="11440"/>
              <wp:lineTo x="7330" y="13074"/>
              <wp:lineTo x="0" y="17977"/>
              <wp:lineTo x="0" y="20429"/>
              <wp:lineTo x="1374" y="20429"/>
              <wp:lineTo x="9162" y="20429"/>
              <wp:lineTo x="20844" y="16343"/>
              <wp:lineTo x="21302" y="9806"/>
              <wp:lineTo x="21302" y="0"/>
              <wp:lineTo x="17637" y="0"/>
            </wp:wrapPolygon>
          </wp:wrapTight>
          <wp:docPr id="1849979406" name="Grafika 18499794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1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77F8DC88" wp14:editId="21315242">
          <wp:simplePos x="0" y="0"/>
          <wp:positionH relativeFrom="column">
            <wp:posOffset>-280680</wp:posOffset>
          </wp:positionH>
          <wp:positionV relativeFrom="paragraph">
            <wp:posOffset>-155135</wp:posOffset>
          </wp:positionV>
          <wp:extent cx="770255" cy="770255"/>
          <wp:effectExtent l="0" t="0" r="0" b="0"/>
          <wp:wrapTight wrapText="bothSides">
            <wp:wrapPolygon edited="0">
              <wp:start x="10684" y="1068"/>
              <wp:lineTo x="0" y="7479"/>
              <wp:lineTo x="0" y="15492"/>
              <wp:lineTo x="4808" y="18697"/>
              <wp:lineTo x="6945" y="18697"/>
              <wp:lineTo x="20834" y="17629"/>
              <wp:lineTo x="20834" y="9616"/>
              <wp:lineTo x="12821" y="1068"/>
              <wp:lineTo x="10684" y="1068"/>
            </wp:wrapPolygon>
          </wp:wrapTight>
          <wp:docPr id="560805483" name="Obraz 560805483" descr="Logo por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poradn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74C5">
      <w:rPr>
        <w:rFonts w:ascii="Arial" w:eastAsia="Times New Roman" w:hAnsi="Arial" w:cs="Arial"/>
        <w:sz w:val="18"/>
        <w:szCs w:val="18"/>
        <w:lang w:eastAsia="pl-PL"/>
      </w:rPr>
      <w:t xml:space="preserve"> </w:t>
    </w:r>
    <w:r w:rsidRPr="00765DF4">
      <w:rPr>
        <w:rFonts w:ascii="Arial Narrow" w:eastAsia="Times New Roman" w:hAnsi="Arial Narrow" w:cs="Arial"/>
        <w:b/>
        <w:bCs/>
        <w:sz w:val="20"/>
        <w:szCs w:val="20"/>
        <w:lang w:eastAsia="pl-PL"/>
      </w:rPr>
      <w:t xml:space="preserve">Poradnia Psychologiczno-Pedagogiczna w Olecku </w:t>
    </w:r>
    <w:r>
      <w:rPr>
        <w:rFonts w:ascii="Arial Narrow" w:eastAsia="Times New Roman" w:hAnsi="Arial Narrow" w:cs="Arial"/>
        <w:b/>
        <w:bCs/>
        <w:sz w:val="20"/>
        <w:szCs w:val="20"/>
        <w:lang w:eastAsia="pl-PL"/>
      </w:rPr>
      <w:br/>
    </w:r>
    <w:r w:rsidRPr="00765DF4">
      <w:rPr>
        <w:rFonts w:ascii="Arial Narrow" w:eastAsia="Times New Roman" w:hAnsi="Arial Narrow" w:cs="Arial"/>
        <w:b/>
        <w:bCs/>
        <w:sz w:val="20"/>
        <w:szCs w:val="20"/>
        <w:lang w:eastAsia="pl-PL"/>
      </w:rPr>
      <w:t>w Powiatowym Centrum Wspierania Edukacji w Olecku</w:t>
    </w:r>
  </w:p>
  <w:p w14:paraId="3D9612F1" w14:textId="77777777" w:rsidR="00C46E23" w:rsidRPr="003D74C5" w:rsidRDefault="00C46E23" w:rsidP="00C46E23">
    <w:pPr>
      <w:pStyle w:val="Nagwek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u</w:t>
    </w:r>
    <w:r w:rsidRPr="003D74C5">
      <w:rPr>
        <w:rFonts w:ascii="Arial Narrow" w:hAnsi="Arial Narrow"/>
        <w:sz w:val="20"/>
        <w:szCs w:val="20"/>
      </w:rPr>
      <w:t>l. Zamkowa 2, 19-400 Olecko</w:t>
    </w:r>
  </w:p>
  <w:p w14:paraId="41618AD5" w14:textId="77777777" w:rsidR="00C46E23" w:rsidRPr="00B11EFA" w:rsidRDefault="00C46E23" w:rsidP="00C46E23">
    <w:pPr>
      <w:pStyle w:val="Nagwek"/>
      <w:rPr>
        <w:rFonts w:ascii="Arial Narrow" w:hAnsi="Arial Narrow"/>
        <w:sz w:val="20"/>
        <w:szCs w:val="20"/>
      </w:rPr>
    </w:pPr>
    <w:r w:rsidRPr="00B11EFA">
      <w:rPr>
        <w:rFonts w:ascii="Arial Narrow" w:hAnsi="Arial Narrow"/>
        <w:sz w:val="20"/>
        <w:szCs w:val="20"/>
      </w:rPr>
      <w:t xml:space="preserve">tel. 87 523 93 38, e-mail: </w:t>
    </w:r>
    <w:hyperlink r:id="rId4" w:history="1">
      <w:r w:rsidRPr="00B11EFA">
        <w:rPr>
          <w:rStyle w:val="Hipercze"/>
          <w:rFonts w:ascii="Arial Narrow" w:hAnsi="Arial Narrow"/>
          <w:sz w:val="20"/>
          <w:szCs w:val="20"/>
        </w:rPr>
        <w:t>ppp@powiat.olecko.pl</w:t>
      </w:r>
    </w:hyperlink>
  </w:p>
  <w:p w14:paraId="5617DAB4" w14:textId="77777777" w:rsidR="00C46E23" w:rsidRPr="00383C95" w:rsidRDefault="00C46E23" w:rsidP="00C46E23">
    <w:pPr>
      <w:pStyle w:val="Nagwek"/>
      <w:rPr>
        <w:rFonts w:ascii="Arial Narrow" w:hAnsi="Arial Narrow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7C2D6366" wp14:editId="744B2D72">
              <wp:simplePos x="0" y="0"/>
              <wp:positionH relativeFrom="margin">
                <wp:align>center</wp:align>
              </wp:positionH>
              <wp:positionV relativeFrom="paragraph">
                <wp:posOffset>93557</wp:posOffset>
              </wp:positionV>
              <wp:extent cx="6120130" cy="0"/>
              <wp:effectExtent l="0" t="0" r="0" b="0"/>
              <wp:wrapNone/>
              <wp:docPr id="38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lgDashDot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CDDD15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0;margin-top:7.35pt;width:481.9pt;height:0;z-index:25166643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" strokeweight="1.5pt">
              <v:stroke dashstyle="longDashDotDot"/>
              <w10:wrap anchorx="margin"/>
            </v:shape>
          </w:pict>
        </mc:Fallback>
      </mc:AlternateContent>
    </w:r>
  </w:p>
  <w:p w14:paraId="6C2E169C" w14:textId="77777777" w:rsidR="00C46E23" w:rsidRDefault="00C46E23" w:rsidP="00C46E23">
    <w:pPr>
      <w:pStyle w:val="Nagwek"/>
      <w:tabs>
        <w:tab w:val="clear" w:pos="4536"/>
        <w:tab w:val="clear" w:pos="9072"/>
        <w:tab w:val="left" w:pos="202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E1A8D" w14:textId="77777777" w:rsidR="00B11FCD" w:rsidRDefault="001F4413">
    <w:pPr>
      <w:pStyle w:val="Nagwek"/>
    </w:pPr>
    <w:r>
      <w:rPr>
        <w:noProof/>
        <w:lang w:eastAsia="pl-PL"/>
      </w:rPr>
      <w:pict w14:anchorId="41E5F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2062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B7D"/>
    <w:multiLevelType w:val="hybridMultilevel"/>
    <w:tmpl w:val="08588474"/>
    <w:lvl w:ilvl="0" w:tplc="6F582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4B6D"/>
    <w:multiLevelType w:val="hybridMultilevel"/>
    <w:tmpl w:val="5E00A482"/>
    <w:lvl w:ilvl="0" w:tplc="5114FC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45875"/>
    <w:multiLevelType w:val="hybridMultilevel"/>
    <w:tmpl w:val="747A0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39181E"/>
    <w:multiLevelType w:val="hybridMultilevel"/>
    <w:tmpl w:val="4420E33C"/>
    <w:lvl w:ilvl="0" w:tplc="2BCA43F6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0E136E7"/>
    <w:multiLevelType w:val="hybridMultilevel"/>
    <w:tmpl w:val="B554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D0466"/>
    <w:multiLevelType w:val="hybridMultilevel"/>
    <w:tmpl w:val="DC44C646"/>
    <w:lvl w:ilvl="0" w:tplc="0BEA938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35"/>
    <w:rsid w:val="000118EE"/>
    <w:rsid w:val="000518E3"/>
    <w:rsid w:val="000902AF"/>
    <w:rsid w:val="00116DF1"/>
    <w:rsid w:val="00152B88"/>
    <w:rsid w:val="00164435"/>
    <w:rsid w:val="00164875"/>
    <w:rsid w:val="00170841"/>
    <w:rsid w:val="00182B0A"/>
    <w:rsid w:val="00186ED7"/>
    <w:rsid w:val="001D64DA"/>
    <w:rsid w:val="001F4413"/>
    <w:rsid w:val="002074AC"/>
    <w:rsid w:val="00212A9B"/>
    <w:rsid w:val="00224584"/>
    <w:rsid w:val="002349BF"/>
    <w:rsid w:val="00244B15"/>
    <w:rsid w:val="00245D09"/>
    <w:rsid w:val="002479FA"/>
    <w:rsid w:val="002E0C70"/>
    <w:rsid w:val="0030298E"/>
    <w:rsid w:val="003144F7"/>
    <w:rsid w:val="00347E97"/>
    <w:rsid w:val="00386001"/>
    <w:rsid w:val="003B4ABD"/>
    <w:rsid w:val="003C23FC"/>
    <w:rsid w:val="003C369F"/>
    <w:rsid w:val="003D0533"/>
    <w:rsid w:val="003F17ED"/>
    <w:rsid w:val="003F4CC7"/>
    <w:rsid w:val="00406F32"/>
    <w:rsid w:val="004631A3"/>
    <w:rsid w:val="004A1C14"/>
    <w:rsid w:val="004B368E"/>
    <w:rsid w:val="004B5496"/>
    <w:rsid w:val="004D7975"/>
    <w:rsid w:val="004F259D"/>
    <w:rsid w:val="004F6C5E"/>
    <w:rsid w:val="00507C72"/>
    <w:rsid w:val="005701A4"/>
    <w:rsid w:val="00592ECD"/>
    <w:rsid w:val="00656FA4"/>
    <w:rsid w:val="006B1B2C"/>
    <w:rsid w:val="006C7EEB"/>
    <w:rsid w:val="006E4CF1"/>
    <w:rsid w:val="006F49EF"/>
    <w:rsid w:val="00741ACD"/>
    <w:rsid w:val="0077039E"/>
    <w:rsid w:val="00780F09"/>
    <w:rsid w:val="007D719E"/>
    <w:rsid w:val="007E2FC9"/>
    <w:rsid w:val="00801596"/>
    <w:rsid w:val="00830C9D"/>
    <w:rsid w:val="00896655"/>
    <w:rsid w:val="008B3553"/>
    <w:rsid w:val="008E77A2"/>
    <w:rsid w:val="00957FC8"/>
    <w:rsid w:val="00966D7A"/>
    <w:rsid w:val="00975135"/>
    <w:rsid w:val="009E1FDF"/>
    <w:rsid w:val="00A647AD"/>
    <w:rsid w:val="00A728DB"/>
    <w:rsid w:val="00A952BA"/>
    <w:rsid w:val="00AA16D2"/>
    <w:rsid w:val="00AE3754"/>
    <w:rsid w:val="00AE7295"/>
    <w:rsid w:val="00B02D8E"/>
    <w:rsid w:val="00B11FCD"/>
    <w:rsid w:val="00B23EAE"/>
    <w:rsid w:val="00B3641D"/>
    <w:rsid w:val="00BC2F31"/>
    <w:rsid w:val="00BD2443"/>
    <w:rsid w:val="00BF64D5"/>
    <w:rsid w:val="00C46E23"/>
    <w:rsid w:val="00C6165B"/>
    <w:rsid w:val="00C978F9"/>
    <w:rsid w:val="00CC7520"/>
    <w:rsid w:val="00CD2161"/>
    <w:rsid w:val="00D141A7"/>
    <w:rsid w:val="00D37920"/>
    <w:rsid w:val="00D432D8"/>
    <w:rsid w:val="00D777DD"/>
    <w:rsid w:val="00DC2426"/>
    <w:rsid w:val="00DC564F"/>
    <w:rsid w:val="00DE2264"/>
    <w:rsid w:val="00E00673"/>
    <w:rsid w:val="00E20F09"/>
    <w:rsid w:val="00E21B08"/>
    <w:rsid w:val="00E237A5"/>
    <w:rsid w:val="00E8047F"/>
    <w:rsid w:val="00E843C6"/>
    <w:rsid w:val="00E933C0"/>
    <w:rsid w:val="00EA5627"/>
    <w:rsid w:val="00ED3920"/>
    <w:rsid w:val="00EE2614"/>
    <w:rsid w:val="00F005AC"/>
    <w:rsid w:val="00F411C8"/>
    <w:rsid w:val="00FC15BD"/>
    <w:rsid w:val="00FC46E3"/>
    <w:rsid w:val="00FE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25E8F4AD"/>
  <w15:docId w15:val="{9BE054DA-93E2-43EA-BB44-7040D069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Bezodstpw">
    <w:name w:val="No Spacing"/>
    <w:link w:val="BezodstpwZnak"/>
    <w:uiPriority w:val="99"/>
    <w:qFormat/>
    <w:rsid w:val="00EE2614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EE2614"/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EE261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8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8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87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641D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46E23"/>
    <w:rPr>
      <w:color w:val="605E5C"/>
      <w:shd w:val="clear" w:color="auto" w:fill="E1DFDD"/>
    </w:rPr>
  </w:style>
  <w:style w:type="character" w:styleId="Wyrnieniedelikatne">
    <w:name w:val="Subtle Emphasis"/>
    <w:uiPriority w:val="19"/>
    <w:qFormat/>
    <w:rsid w:val="00C46E23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hyperlink" Target="mailto:ppp@powiat.olecko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6B0D0-B233-4FB4-9B20-F0215CB8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acer</cp:lastModifiedBy>
  <cp:revision>6</cp:revision>
  <dcterms:created xsi:type="dcterms:W3CDTF">2023-06-02T10:23:00Z</dcterms:created>
  <dcterms:modified xsi:type="dcterms:W3CDTF">2025-03-16T22:06:00Z</dcterms:modified>
</cp:coreProperties>
</file>